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A51" w:rsidRDefault="00A61BB1" w:rsidP="00A61BB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GRAND ISLE CEMETERY MEETING</w:t>
      </w:r>
    </w:p>
    <w:p w:rsidR="00A61BB1" w:rsidRDefault="00A61BB1" w:rsidP="00A61BB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NOV. 20, 2018 3:30 PM AT THE </w:t>
      </w:r>
    </w:p>
    <w:p w:rsidR="00A61BB1" w:rsidRDefault="00A61BB1" w:rsidP="00A61BB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TOWN OFFICE</w:t>
      </w:r>
    </w:p>
    <w:p w:rsidR="00A61BB1" w:rsidRDefault="00A61BB1" w:rsidP="00A61BB1">
      <w:pPr>
        <w:rPr>
          <w:b/>
          <w:sz w:val="48"/>
          <w:szCs w:val="48"/>
        </w:rPr>
      </w:pPr>
      <w:r>
        <w:rPr>
          <w:b/>
          <w:sz w:val="48"/>
          <w:szCs w:val="48"/>
        </w:rPr>
        <w:t>AGENDA</w:t>
      </w:r>
    </w:p>
    <w:p w:rsidR="00A61BB1" w:rsidRDefault="00A61BB1" w:rsidP="00A61BB1">
      <w:pPr>
        <w:pStyle w:val="NoSpacing"/>
        <w:rPr>
          <w:b/>
          <w:sz w:val="44"/>
          <w:szCs w:val="44"/>
        </w:rPr>
      </w:pPr>
      <w:r w:rsidRPr="00A61BB1">
        <w:rPr>
          <w:b/>
          <w:sz w:val="44"/>
          <w:szCs w:val="44"/>
        </w:rPr>
        <w:t>APPROVE MINUTES OF OCT. 16 MEETING</w:t>
      </w:r>
    </w:p>
    <w:p w:rsidR="007774A6" w:rsidRDefault="007774A6" w:rsidP="00A61BB1">
      <w:pPr>
        <w:pStyle w:val="NoSpacing"/>
        <w:rPr>
          <w:b/>
          <w:sz w:val="44"/>
          <w:szCs w:val="44"/>
        </w:rPr>
      </w:pPr>
    </w:p>
    <w:p w:rsidR="00A61BB1" w:rsidRPr="00A61BB1" w:rsidRDefault="00A61BB1" w:rsidP="00A61BB1">
      <w:pPr>
        <w:pStyle w:val="NoSpacing"/>
        <w:rPr>
          <w:b/>
          <w:sz w:val="48"/>
          <w:szCs w:val="48"/>
        </w:rPr>
      </w:pPr>
      <w:r w:rsidRPr="00A61BB1">
        <w:rPr>
          <w:b/>
          <w:sz w:val="48"/>
          <w:szCs w:val="48"/>
        </w:rPr>
        <w:t>DISCUSS PAM STARBUCK</w:t>
      </w:r>
      <w:r>
        <w:rPr>
          <w:b/>
          <w:sz w:val="48"/>
          <w:szCs w:val="48"/>
        </w:rPr>
        <w:t xml:space="preserve">’S </w:t>
      </w:r>
      <w:r w:rsidRPr="00A61BB1">
        <w:rPr>
          <w:b/>
          <w:sz w:val="48"/>
          <w:szCs w:val="48"/>
        </w:rPr>
        <w:t xml:space="preserve">PURCHASING       </w:t>
      </w:r>
    </w:p>
    <w:p w:rsidR="00A61BB1" w:rsidRDefault="00A61BB1" w:rsidP="00A61BB1">
      <w:pPr>
        <w:pStyle w:val="NoSpacing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LOTS IN BACK OF HER LOT</w:t>
      </w:r>
    </w:p>
    <w:p w:rsidR="007774A6" w:rsidRDefault="007774A6" w:rsidP="00A61BB1">
      <w:pPr>
        <w:pStyle w:val="NoSpacing"/>
        <w:rPr>
          <w:b/>
          <w:sz w:val="48"/>
          <w:szCs w:val="48"/>
        </w:rPr>
      </w:pPr>
    </w:p>
    <w:p w:rsidR="00A61BB1" w:rsidRDefault="00A61BB1" w:rsidP="00A61BB1">
      <w:pPr>
        <w:pStyle w:val="NoSpacing"/>
        <w:rPr>
          <w:b/>
          <w:sz w:val="48"/>
          <w:szCs w:val="48"/>
        </w:rPr>
      </w:pPr>
      <w:r w:rsidRPr="00A61BB1">
        <w:rPr>
          <w:b/>
          <w:sz w:val="48"/>
          <w:szCs w:val="48"/>
        </w:rPr>
        <w:t>MORGAN-STANLEY MONEY UPDATE</w:t>
      </w:r>
    </w:p>
    <w:p w:rsidR="007774A6" w:rsidRPr="00A61BB1" w:rsidRDefault="007774A6" w:rsidP="00A61BB1">
      <w:pPr>
        <w:pStyle w:val="NoSpacing"/>
        <w:rPr>
          <w:b/>
          <w:sz w:val="48"/>
          <w:szCs w:val="48"/>
        </w:rPr>
      </w:pPr>
    </w:p>
    <w:p w:rsidR="00A61BB1" w:rsidRDefault="00A61BB1" w:rsidP="00A61BB1">
      <w:pPr>
        <w:pStyle w:val="NoSpacing"/>
        <w:rPr>
          <w:b/>
          <w:sz w:val="48"/>
          <w:szCs w:val="48"/>
        </w:rPr>
      </w:pPr>
      <w:r w:rsidRPr="00A61BB1">
        <w:rPr>
          <w:b/>
          <w:sz w:val="48"/>
          <w:szCs w:val="48"/>
        </w:rPr>
        <w:t>APPROVE RULES AND REGULATIONS</w:t>
      </w:r>
    </w:p>
    <w:p w:rsidR="007774A6" w:rsidRPr="00A61BB1" w:rsidRDefault="007774A6" w:rsidP="00A61BB1">
      <w:pPr>
        <w:pStyle w:val="NoSpacing"/>
        <w:rPr>
          <w:b/>
          <w:sz w:val="48"/>
          <w:szCs w:val="48"/>
        </w:rPr>
      </w:pPr>
      <w:bookmarkStart w:id="0" w:name="_GoBack"/>
      <w:bookmarkEnd w:id="0"/>
    </w:p>
    <w:p w:rsidR="00A61BB1" w:rsidRPr="00A61BB1" w:rsidRDefault="00A61BB1" w:rsidP="00A61BB1">
      <w:pPr>
        <w:pStyle w:val="NoSpacing"/>
        <w:rPr>
          <w:b/>
          <w:sz w:val="48"/>
          <w:szCs w:val="48"/>
        </w:rPr>
      </w:pPr>
      <w:r w:rsidRPr="00A61BB1">
        <w:rPr>
          <w:b/>
          <w:sz w:val="48"/>
          <w:szCs w:val="48"/>
        </w:rPr>
        <w:t>WORK ON BUDGET FOR FY 2019-20</w:t>
      </w:r>
    </w:p>
    <w:p w:rsidR="00A61BB1" w:rsidRPr="00A61BB1" w:rsidRDefault="00A61BB1">
      <w:pPr>
        <w:pStyle w:val="NoSpacing"/>
        <w:rPr>
          <w:b/>
          <w:sz w:val="48"/>
          <w:szCs w:val="48"/>
        </w:rPr>
      </w:pPr>
    </w:p>
    <w:sectPr w:rsidR="00A61BB1" w:rsidRPr="00A61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26698"/>
    <w:multiLevelType w:val="hybridMultilevel"/>
    <w:tmpl w:val="949A7C60"/>
    <w:lvl w:ilvl="0" w:tplc="698485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C2F6C"/>
    <w:multiLevelType w:val="hybridMultilevel"/>
    <w:tmpl w:val="1A6E5E92"/>
    <w:lvl w:ilvl="0" w:tplc="A53A2A60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B1"/>
    <w:rsid w:val="00100529"/>
    <w:rsid w:val="001176CB"/>
    <w:rsid w:val="007774A6"/>
    <w:rsid w:val="00A6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CCF01"/>
  <w15:chartTrackingRefBased/>
  <w15:docId w15:val="{50B6CB4F-EB77-4A3D-8298-264C451B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BB1"/>
    <w:pPr>
      <w:ind w:left="720"/>
      <w:contextualSpacing/>
    </w:pPr>
  </w:style>
  <w:style w:type="paragraph" w:styleId="NoSpacing">
    <w:name w:val="No Spacing"/>
    <w:uiPriority w:val="1"/>
    <w:qFormat/>
    <w:rsid w:val="00A61B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Listers Office</dc:creator>
  <cp:keywords/>
  <dc:description/>
  <cp:lastModifiedBy>Listers Office</cp:lastModifiedBy>
  <cp:revision>1</cp:revision>
  <dcterms:created xsi:type="dcterms:W3CDTF">2018-11-14T17:04:00Z</dcterms:created>
  <dcterms:modified xsi:type="dcterms:W3CDTF">2018-11-14T17:21:00Z</dcterms:modified>
</cp:coreProperties>
</file>